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DD" w:rsidRDefault="007F4B3A" w:rsidP="006E6B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="00A878DD">
        <w:rPr>
          <w:rFonts w:ascii="Arial" w:hAnsi="Arial" w:cs="Arial"/>
          <w:b/>
          <w:bCs/>
          <w:sz w:val="32"/>
          <w:szCs w:val="32"/>
        </w:rPr>
        <w:t>Ćwiczenie 1</w:t>
      </w:r>
    </w:p>
    <w:p w:rsidR="00A878DD" w:rsidRDefault="00A878DD" w:rsidP="006E6B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:rsidR="00A878DD" w:rsidRPr="0060507E" w:rsidRDefault="00A878DD" w:rsidP="006E6B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678E">
        <w:rPr>
          <w:b/>
          <w:bCs/>
          <w:sz w:val="28"/>
          <w:szCs w:val="28"/>
        </w:rPr>
        <w:t>Temat</w:t>
      </w:r>
      <w:r w:rsidRPr="00E15A70">
        <w:t xml:space="preserve">: </w:t>
      </w:r>
      <w:r w:rsidR="0018354A" w:rsidRPr="0018354A">
        <w:rPr>
          <w:b/>
          <w:sz w:val="36"/>
          <w:szCs w:val="36"/>
        </w:rPr>
        <w:t>U</w:t>
      </w:r>
      <w:r w:rsidR="0060507E" w:rsidRPr="0060507E">
        <w:rPr>
          <w:b/>
          <w:sz w:val="36"/>
          <w:szCs w:val="36"/>
        </w:rPr>
        <w:t xml:space="preserve">kłady sterowania </w:t>
      </w:r>
      <w:r w:rsidR="00024E8C">
        <w:rPr>
          <w:b/>
          <w:sz w:val="36"/>
          <w:szCs w:val="36"/>
        </w:rPr>
        <w:t xml:space="preserve">napędów pneumatycznych </w:t>
      </w:r>
      <w:r w:rsidR="0060507E" w:rsidRPr="0060507E">
        <w:rPr>
          <w:b/>
          <w:sz w:val="36"/>
          <w:szCs w:val="36"/>
        </w:rPr>
        <w:t>jednostronnego i dwustronnego</w:t>
      </w:r>
      <w:r w:rsidR="006E6BCE">
        <w:rPr>
          <w:b/>
          <w:sz w:val="36"/>
          <w:szCs w:val="36"/>
        </w:rPr>
        <w:t xml:space="preserve"> </w:t>
      </w:r>
      <w:r w:rsidR="0060507E" w:rsidRPr="0060507E">
        <w:rPr>
          <w:b/>
          <w:sz w:val="36"/>
          <w:szCs w:val="36"/>
        </w:rPr>
        <w:t>działania.</w:t>
      </w:r>
    </w:p>
    <w:p w:rsidR="00A878DD" w:rsidRPr="00E15A70" w:rsidRDefault="00A878DD" w:rsidP="006E6BCE">
      <w:pPr>
        <w:autoSpaceDE w:val="0"/>
        <w:autoSpaceDN w:val="0"/>
        <w:adjustRightInd w:val="0"/>
        <w:jc w:val="both"/>
      </w:pPr>
    </w:p>
    <w:p w:rsidR="00050168" w:rsidRDefault="00A878DD" w:rsidP="006E6BCE">
      <w:pPr>
        <w:autoSpaceDE w:val="0"/>
        <w:autoSpaceDN w:val="0"/>
        <w:adjustRightInd w:val="0"/>
        <w:jc w:val="both"/>
      </w:pPr>
      <w:r w:rsidRPr="00E15A70">
        <w:rPr>
          <w:b/>
          <w:bCs/>
        </w:rPr>
        <w:t>Cel  ćwiczenia</w:t>
      </w:r>
      <w:r w:rsidRPr="00E15A70">
        <w:t xml:space="preserve">: </w:t>
      </w:r>
      <w:r w:rsidR="00E15A70" w:rsidRPr="00E15A70">
        <w:t>Zapoznanie się z</w:t>
      </w:r>
      <w:r w:rsidR="00050168">
        <w:t xml:space="preserve">e środowiskiem programowym FluidSim oraz z </w:t>
      </w:r>
      <w:r w:rsidR="00E15A70" w:rsidRPr="00E15A70">
        <w:t xml:space="preserve"> podstawowymi elementami w technice pneumatycznej.</w:t>
      </w:r>
      <w:r w:rsidR="00F827A0">
        <w:t xml:space="preserve"> </w:t>
      </w:r>
      <w:r w:rsidRPr="00E15A70">
        <w:t>Opanowanie umiejętności syntezy układów pneumatycznych</w:t>
      </w:r>
      <w:r w:rsidR="00F827A0">
        <w:t xml:space="preserve"> </w:t>
      </w:r>
      <w:r w:rsidRPr="00E15A70">
        <w:t>z wykorzystaniem metod intuicyjnych</w:t>
      </w:r>
      <w:r w:rsidR="007F4B3A">
        <w:t xml:space="preserve">. </w:t>
      </w:r>
    </w:p>
    <w:p w:rsidR="00F4708A" w:rsidRDefault="00F4708A" w:rsidP="006E6BCE">
      <w:pPr>
        <w:autoSpaceDE w:val="0"/>
        <w:autoSpaceDN w:val="0"/>
        <w:adjustRightInd w:val="0"/>
        <w:jc w:val="both"/>
      </w:pPr>
    </w:p>
    <w:p w:rsidR="00A878DD" w:rsidRPr="00E15A70" w:rsidRDefault="006E6BCE" w:rsidP="006E6B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1</w:t>
      </w:r>
      <w:r w:rsidR="00A878DD" w:rsidRPr="00E15A70">
        <w:rPr>
          <w:b/>
          <w:bCs/>
        </w:rPr>
        <w:t>. Układy sterowania bezpośredniego</w:t>
      </w:r>
    </w:p>
    <w:p w:rsidR="004846FF" w:rsidRPr="00E15A70" w:rsidRDefault="004846FF" w:rsidP="006E6BCE">
      <w:pPr>
        <w:autoSpaceDE w:val="0"/>
        <w:autoSpaceDN w:val="0"/>
        <w:adjustRightInd w:val="0"/>
        <w:jc w:val="both"/>
        <w:rPr>
          <w:b/>
          <w:bCs/>
        </w:rPr>
      </w:pPr>
    </w:p>
    <w:p w:rsidR="00A878DD" w:rsidRDefault="00A878DD" w:rsidP="006E6BCE">
      <w:pPr>
        <w:autoSpaceDE w:val="0"/>
        <w:autoSpaceDN w:val="0"/>
        <w:adjustRightInd w:val="0"/>
        <w:jc w:val="both"/>
      </w:pPr>
      <w:r w:rsidRPr="00E15A70">
        <w:t>Zrealizowa</w:t>
      </w:r>
      <w:r w:rsidR="00AC2703" w:rsidRPr="00E15A70">
        <w:t xml:space="preserve">ć </w:t>
      </w:r>
      <w:r w:rsidRPr="00E15A70">
        <w:t xml:space="preserve"> układ sterowania siłownikiem jednostronnego</w:t>
      </w:r>
      <w:r w:rsidR="00B853CA">
        <w:t xml:space="preserve"> i dwustronnego </w:t>
      </w:r>
      <w:r w:rsidRPr="00E15A70">
        <w:t xml:space="preserve"> działania</w:t>
      </w:r>
      <w:r w:rsidR="0088660B">
        <w:t xml:space="preserve"> oraz chwytaka</w:t>
      </w:r>
      <w:r w:rsidRPr="00E15A70">
        <w:t xml:space="preserve"> wykorzystując w</w:t>
      </w:r>
      <w:r w:rsidR="0088660B">
        <w:t xml:space="preserve"> </w:t>
      </w:r>
      <w:r w:rsidRPr="00E15A70">
        <w:t>charakterze elementu sterującego zawór rozdzielaj</w:t>
      </w:r>
      <w:r w:rsidR="00AC2703" w:rsidRPr="00E15A70">
        <w:t>ą</w:t>
      </w:r>
      <w:r w:rsidRPr="00E15A70">
        <w:t xml:space="preserve">cy 3/2 sterowany </w:t>
      </w:r>
      <w:r w:rsidR="00AC2703" w:rsidRPr="00E15A70">
        <w:t>d</w:t>
      </w:r>
      <w:r w:rsidR="004846FF" w:rsidRPr="00E15A70">
        <w:t>ź</w:t>
      </w:r>
      <w:r w:rsidR="00AC2703" w:rsidRPr="00E15A70">
        <w:t>wignią</w:t>
      </w:r>
      <w:r w:rsidR="006A028C" w:rsidRPr="00E15A70">
        <w:t>.</w:t>
      </w:r>
      <w:r w:rsidR="00AC2703" w:rsidRPr="00E15A70">
        <w:t xml:space="preserve"> </w:t>
      </w:r>
      <w:r w:rsidR="00FF0064">
        <w:t>(a)</w:t>
      </w:r>
      <w:r w:rsidR="00B853CA">
        <w:t xml:space="preserve"> oraz dwustronnego działania (b)</w:t>
      </w:r>
    </w:p>
    <w:p w:rsidR="00B853CA" w:rsidRDefault="00B853CA" w:rsidP="006E6BCE">
      <w:pPr>
        <w:autoSpaceDE w:val="0"/>
        <w:autoSpaceDN w:val="0"/>
        <w:adjustRightInd w:val="0"/>
        <w:jc w:val="both"/>
      </w:pPr>
    </w:p>
    <w:p w:rsidR="00B853CA" w:rsidRDefault="00B853CA" w:rsidP="006E6BCE">
      <w:pPr>
        <w:autoSpaceDE w:val="0"/>
        <w:autoSpaceDN w:val="0"/>
        <w:adjustRightInd w:val="0"/>
        <w:jc w:val="both"/>
      </w:pPr>
    </w:p>
    <w:p w:rsidR="00B853CA" w:rsidRDefault="00CC53DB" w:rsidP="006E6BCE">
      <w:pPr>
        <w:autoSpaceDE w:val="0"/>
        <w:autoSpaceDN w:val="0"/>
        <w:adjustRightInd w:val="0"/>
        <w:jc w:val="both"/>
      </w:pPr>
      <w:r w:rsidRPr="00B853CA">
        <w:rPr>
          <w:noProof/>
        </w:rPr>
        <w:drawing>
          <wp:inline distT="0" distB="0" distL="0" distR="0">
            <wp:extent cx="1104900" cy="21945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3CA" w:rsidRPr="00B853CA">
        <w:t xml:space="preserve"> </w:t>
      </w:r>
      <w:r w:rsidRPr="00B853CA">
        <w:rPr>
          <w:noProof/>
        </w:rPr>
        <w:drawing>
          <wp:inline distT="0" distB="0" distL="0" distR="0">
            <wp:extent cx="281940" cy="289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3CA" w:rsidRPr="00B853CA">
        <w:t xml:space="preserve"> </w:t>
      </w:r>
      <w:r w:rsidRPr="00B853CA">
        <w:rPr>
          <w:noProof/>
        </w:rPr>
        <w:drawing>
          <wp:inline distT="0" distB="0" distL="0" distR="0">
            <wp:extent cx="1333500" cy="21945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3CA">
        <w:rPr>
          <w:noProof/>
        </w:rPr>
        <w:drawing>
          <wp:inline distT="0" distB="0" distL="0" distR="0">
            <wp:extent cx="281940" cy="2895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3CA" w:rsidRPr="00B853CA">
        <w:t xml:space="preserve"> </w:t>
      </w:r>
      <w:r w:rsidRPr="00B853CA">
        <w:rPr>
          <w:noProof/>
        </w:rPr>
        <w:drawing>
          <wp:inline distT="0" distB="0" distL="0" distR="0">
            <wp:extent cx="1333500" cy="247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3CA" w:rsidRPr="00B853CA">
        <w:t xml:space="preserve">  </w:t>
      </w:r>
    </w:p>
    <w:p w:rsidR="00B853CA" w:rsidRDefault="00B853CA" w:rsidP="00B853CA">
      <w:pPr>
        <w:tabs>
          <w:tab w:val="left" w:pos="3135"/>
          <w:tab w:val="left" w:pos="6135"/>
        </w:tabs>
        <w:autoSpaceDE w:val="0"/>
        <w:autoSpaceDN w:val="0"/>
        <w:adjustRightInd w:val="0"/>
        <w:jc w:val="both"/>
      </w:pPr>
      <w:r>
        <w:t>a</w:t>
      </w:r>
      <w:r>
        <w:tab/>
        <w:t>b</w:t>
      </w:r>
      <w:r>
        <w:tab/>
        <w:t>c</w:t>
      </w:r>
    </w:p>
    <w:p w:rsidR="00B853CA" w:rsidRDefault="00B853CA" w:rsidP="006E6BCE">
      <w:pPr>
        <w:autoSpaceDE w:val="0"/>
        <w:autoSpaceDN w:val="0"/>
        <w:adjustRightInd w:val="0"/>
        <w:jc w:val="both"/>
      </w:pPr>
    </w:p>
    <w:p w:rsidR="00B853CA" w:rsidRDefault="00B853CA" w:rsidP="00B853CA">
      <w:pPr>
        <w:tabs>
          <w:tab w:val="left" w:pos="3675"/>
        </w:tabs>
        <w:autoSpaceDE w:val="0"/>
        <w:autoSpaceDN w:val="0"/>
        <w:adjustRightInd w:val="0"/>
        <w:jc w:val="both"/>
      </w:pPr>
      <w:r>
        <w:tab/>
      </w:r>
      <w:r w:rsidR="00CC53DB" w:rsidRPr="00B853CA">
        <w:rPr>
          <w:noProof/>
        </w:rPr>
        <w:drawing>
          <wp:inline distT="0" distB="0" distL="0" distR="0">
            <wp:extent cx="1943100" cy="208788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3CA" w:rsidRDefault="00C133B9" w:rsidP="006E6BCE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d</w:t>
      </w:r>
    </w:p>
    <w:p w:rsidR="00B853CA" w:rsidRDefault="00C133B9" w:rsidP="006E6BCE">
      <w:pPr>
        <w:autoSpaceDE w:val="0"/>
        <w:autoSpaceDN w:val="0"/>
        <w:adjustRightInd w:val="0"/>
        <w:jc w:val="both"/>
      </w:pPr>
      <w:r>
        <w:t xml:space="preserve">Zasymulować działanie dla różnych nastaw dławików (c)   i </w:t>
      </w:r>
      <w:r w:rsidR="00DF1322">
        <w:t xml:space="preserve"> </w:t>
      </w:r>
      <w:r>
        <w:t>(d)  przedstawić na diagramie</w:t>
      </w:r>
    </w:p>
    <w:p w:rsidR="00FF0064" w:rsidRDefault="00FF0064" w:rsidP="006E6BCE">
      <w:pPr>
        <w:autoSpaceDE w:val="0"/>
        <w:autoSpaceDN w:val="0"/>
        <w:adjustRightInd w:val="0"/>
        <w:jc w:val="both"/>
      </w:pPr>
    </w:p>
    <w:p w:rsidR="00A878DD" w:rsidRPr="00E15A70" w:rsidRDefault="006E6BCE" w:rsidP="006E6B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2.</w:t>
      </w:r>
      <w:r w:rsidR="00A878DD" w:rsidRPr="00E15A70">
        <w:rPr>
          <w:b/>
          <w:bCs/>
        </w:rPr>
        <w:t>. Układy sterowania pośredniego</w:t>
      </w:r>
      <w:r w:rsidR="00C133B9">
        <w:rPr>
          <w:b/>
          <w:bCs/>
        </w:rPr>
        <w:t xml:space="preserve"> siłownika jednostronnego działania</w:t>
      </w:r>
    </w:p>
    <w:p w:rsidR="00A878DD" w:rsidRPr="00E15A70" w:rsidRDefault="00A878DD" w:rsidP="006E6BCE">
      <w:pPr>
        <w:autoSpaceDE w:val="0"/>
        <w:autoSpaceDN w:val="0"/>
        <w:adjustRightInd w:val="0"/>
        <w:jc w:val="both"/>
      </w:pPr>
      <w:r w:rsidRPr="00E15A70">
        <w:t>Zrealizowa</w:t>
      </w:r>
      <w:r w:rsidR="00340203" w:rsidRPr="00E15A70">
        <w:t>ć</w:t>
      </w:r>
      <w:r w:rsidRPr="00E15A70">
        <w:t xml:space="preserve"> układ sterowania siłownikiem jednostronnego działania wykorzystuj</w:t>
      </w:r>
      <w:r w:rsidR="00BE5D70" w:rsidRPr="00E15A70">
        <w:t>ą</w:t>
      </w:r>
      <w:r w:rsidRPr="00E15A70">
        <w:t>c w</w:t>
      </w:r>
    </w:p>
    <w:p w:rsidR="00A878DD" w:rsidRPr="00E15A70" w:rsidRDefault="00A878DD" w:rsidP="006E6BCE">
      <w:pPr>
        <w:autoSpaceDE w:val="0"/>
        <w:autoSpaceDN w:val="0"/>
        <w:adjustRightInd w:val="0"/>
        <w:jc w:val="both"/>
      </w:pPr>
      <w:r w:rsidRPr="00E15A70">
        <w:lastRenderedPageBreak/>
        <w:t>charakterze elementów steruj</w:t>
      </w:r>
      <w:r w:rsidR="00BE5D70" w:rsidRPr="00E15A70">
        <w:t>ą</w:t>
      </w:r>
      <w:r w:rsidRPr="00E15A70">
        <w:t>cych dwa zawory: zawór rozdzielaj</w:t>
      </w:r>
      <w:r w:rsidR="00BE5D70" w:rsidRPr="00E15A70">
        <w:t>ą</w:t>
      </w:r>
      <w:r w:rsidRPr="00E15A70">
        <w:t>cy 3/2 sterowany</w:t>
      </w:r>
    </w:p>
    <w:p w:rsidR="00A878DD" w:rsidRPr="00E15A70" w:rsidRDefault="00A878DD" w:rsidP="006E6BCE">
      <w:pPr>
        <w:autoSpaceDE w:val="0"/>
        <w:autoSpaceDN w:val="0"/>
        <w:adjustRightInd w:val="0"/>
        <w:jc w:val="both"/>
      </w:pPr>
      <w:r w:rsidRPr="00E15A70">
        <w:t>przyciskiem, zawór rozdzielaj</w:t>
      </w:r>
      <w:r w:rsidR="00340203" w:rsidRPr="00E15A70">
        <w:t>ą</w:t>
      </w:r>
      <w:r w:rsidRPr="00E15A70">
        <w:t>cy 3/2 sterowany ci</w:t>
      </w:r>
      <w:r w:rsidR="00BE5D70" w:rsidRPr="00E15A70">
        <w:t>ś</w:t>
      </w:r>
      <w:r w:rsidRPr="00E15A70">
        <w:t xml:space="preserve">nieniem. </w:t>
      </w:r>
      <w:r w:rsidR="00C133B9">
        <w:t>(a</w:t>
      </w:r>
      <w:r w:rsidR="00FF0064">
        <w:t>)</w:t>
      </w:r>
      <w:r w:rsidR="00C133B9">
        <w:t xml:space="preserve">  (b)</w:t>
      </w:r>
    </w:p>
    <w:p w:rsidR="00073668" w:rsidRPr="00E15A70" w:rsidRDefault="00073668" w:rsidP="006E6BCE">
      <w:pPr>
        <w:autoSpaceDE w:val="0"/>
        <w:autoSpaceDN w:val="0"/>
        <w:adjustRightInd w:val="0"/>
        <w:jc w:val="both"/>
      </w:pPr>
    </w:p>
    <w:p w:rsidR="00073668" w:rsidRPr="00E15A70" w:rsidRDefault="00CC53DB" w:rsidP="006E6BCE">
      <w:pPr>
        <w:autoSpaceDE w:val="0"/>
        <w:autoSpaceDN w:val="0"/>
        <w:adjustRightInd w:val="0"/>
        <w:jc w:val="both"/>
      </w:pPr>
      <w:r w:rsidRPr="00FF0064">
        <w:rPr>
          <w:noProof/>
        </w:rPr>
        <w:drawing>
          <wp:inline distT="0" distB="0" distL="0" distR="0">
            <wp:extent cx="2026920" cy="307848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064">
        <w:rPr>
          <w:noProof/>
        </w:rPr>
        <w:drawing>
          <wp:inline distT="0" distB="0" distL="0" distR="0">
            <wp:extent cx="2125980" cy="299466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68" w:rsidRPr="00E15A70" w:rsidRDefault="00C133B9" w:rsidP="006E6BCE">
      <w:pPr>
        <w:tabs>
          <w:tab w:val="left" w:pos="3765"/>
          <w:tab w:val="left" w:pos="6840"/>
        </w:tabs>
        <w:autoSpaceDE w:val="0"/>
        <w:autoSpaceDN w:val="0"/>
        <w:adjustRightInd w:val="0"/>
        <w:jc w:val="both"/>
      </w:pPr>
      <w:r>
        <w:t>a</w:t>
      </w:r>
      <w:r>
        <w:tab/>
        <w:t>b</w:t>
      </w:r>
      <w:r>
        <w:tab/>
      </w:r>
    </w:p>
    <w:p w:rsidR="00073668" w:rsidRPr="00E15A70" w:rsidRDefault="00073668" w:rsidP="006E6BCE">
      <w:pPr>
        <w:autoSpaceDE w:val="0"/>
        <w:autoSpaceDN w:val="0"/>
        <w:adjustRightInd w:val="0"/>
        <w:jc w:val="both"/>
      </w:pPr>
    </w:p>
    <w:p w:rsidR="00C133B9" w:rsidRPr="00C133B9" w:rsidRDefault="006E6BCE" w:rsidP="00C133B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</w:t>
      </w:r>
      <w:r w:rsidR="00A878DD" w:rsidRPr="00E15A70">
        <w:rPr>
          <w:b/>
          <w:bCs/>
        </w:rPr>
        <w:t xml:space="preserve">. </w:t>
      </w:r>
      <w:r w:rsidR="00C133B9" w:rsidRPr="00C133B9">
        <w:rPr>
          <w:b/>
          <w:bCs/>
        </w:rPr>
        <w:t xml:space="preserve">Układy sterowania pośredniego siłownika </w:t>
      </w:r>
      <w:r w:rsidR="00C133B9">
        <w:rPr>
          <w:b/>
          <w:bCs/>
        </w:rPr>
        <w:t xml:space="preserve">dwustronnego działania </w:t>
      </w:r>
    </w:p>
    <w:p w:rsidR="00C133B9" w:rsidRPr="00995A75" w:rsidRDefault="00C133B9" w:rsidP="00C133B9">
      <w:pPr>
        <w:autoSpaceDE w:val="0"/>
        <w:autoSpaceDN w:val="0"/>
        <w:adjustRightInd w:val="0"/>
        <w:jc w:val="both"/>
        <w:rPr>
          <w:bCs/>
        </w:rPr>
      </w:pPr>
      <w:r w:rsidRPr="00995A75">
        <w:rPr>
          <w:bCs/>
        </w:rPr>
        <w:t>Zrealizować układ sterowania siłownikiem dwustronnego działania  wykorzystując w</w:t>
      </w:r>
    </w:p>
    <w:p w:rsidR="00C133B9" w:rsidRPr="00995A75" w:rsidRDefault="00C133B9" w:rsidP="00C133B9">
      <w:pPr>
        <w:autoSpaceDE w:val="0"/>
        <w:autoSpaceDN w:val="0"/>
        <w:adjustRightInd w:val="0"/>
        <w:jc w:val="both"/>
        <w:rPr>
          <w:bCs/>
        </w:rPr>
      </w:pPr>
      <w:r w:rsidRPr="00995A75">
        <w:rPr>
          <w:bCs/>
        </w:rPr>
        <w:t>charakterze elementów sterujących dwa zawory: zawór rozdzielający 3/2 sterowany</w:t>
      </w:r>
    </w:p>
    <w:p w:rsidR="00A878DD" w:rsidRDefault="00C133B9" w:rsidP="00C133B9">
      <w:pPr>
        <w:autoSpaceDE w:val="0"/>
        <w:autoSpaceDN w:val="0"/>
        <w:adjustRightInd w:val="0"/>
        <w:jc w:val="both"/>
        <w:rPr>
          <w:bCs/>
        </w:rPr>
      </w:pPr>
      <w:r w:rsidRPr="00995A75">
        <w:rPr>
          <w:bCs/>
        </w:rPr>
        <w:t>przyciskiem,</w:t>
      </w:r>
      <w:r w:rsidR="006120B9">
        <w:rPr>
          <w:bCs/>
        </w:rPr>
        <w:t xml:space="preserve"> dźwignią, </w:t>
      </w:r>
      <w:r w:rsidRPr="00995A75">
        <w:rPr>
          <w:bCs/>
        </w:rPr>
        <w:t xml:space="preserve"> zawór rozdzielający 4/2 sterowany ciśnieniem. </w:t>
      </w:r>
    </w:p>
    <w:p w:rsidR="00D74179" w:rsidRDefault="00CC53DB" w:rsidP="007732BD">
      <w:pPr>
        <w:autoSpaceDE w:val="0"/>
        <w:autoSpaceDN w:val="0"/>
        <w:adjustRightInd w:val="0"/>
        <w:jc w:val="right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197485</wp:posOffset>
            </wp:positionV>
            <wp:extent cx="1645920" cy="2499995"/>
            <wp:effectExtent l="0" t="0" r="0" b="0"/>
            <wp:wrapSquare wrapText="right"/>
            <wp:docPr id="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179">
        <w:rPr>
          <w:bCs/>
          <w:noProof/>
        </w:rPr>
        <w:drawing>
          <wp:inline distT="0" distB="0" distL="0" distR="0">
            <wp:extent cx="1744980" cy="26441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79" w:rsidRDefault="00D74179" w:rsidP="00C133B9">
      <w:pPr>
        <w:autoSpaceDE w:val="0"/>
        <w:autoSpaceDN w:val="0"/>
        <w:adjustRightInd w:val="0"/>
        <w:jc w:val="both"/>
        <w:rPr>
          <w:bCs/>
        </w:rPr>
      </w:pPr>
    </w:p>
    <w:p w:rsidR="00D74179" w:rsidRDefault="00D74179" w:rsidP="00C133B9">
      <w:pPr>
        <w:autoSpaceDE w:val="0"/>
        <w:autoSpaceDN w:val="0"/>
        <w:adjustRightInd w:val="0"/>
        <w:jc w:val="both"/>
        <w:rPr>
          <w:bCs/>
        </w:rPr>
      </w:pPr>
    </w:p>
    <w:p w:rsidR="00D74179" w:rsidRDefault="007732BD" w:rsidP="00C133B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Z rozdzielaczem monostabilnym  </w:t>
      </w:r>
    </w:p>
    <w:p w:rsidR="00D74179" w:rsidRDefault="00D74179" w:rsidP="00C133B9">
      <w:pPr>
        <w:autoSpaceDE w:val="0"/>
        <w:autoSpaceDN w:val="0"/>
        <w:adjustRightInd w:val="0"/>
        <w:jc w:val="both"/>
        <w:rPr>
          <w:bCs/>
        </w:rPr>
      </w:pPr>
    </w:p>
    <w:p w:rsidR="00D74179" w:rsidRDefault="00D74179" w:rsidP="00C133B9">
      <w:pPr>
        <w:autoSpaceDE w:val="0"/>
        <w:autoSpaceDN w:val="0"/>
        <w:adjustRightInd w:val="0"/>
        <w:jc w:val="both"/>
        <w:rPr>
          <w:bCs/>
        </w:rPr>
      </w:pPr>
    </w:p>
    <w:p w:rsidR="00C133B9" w:rsidRDefault="00C133B9" w:rsidP="00C133B9">
      <w:pPr>
        <w:autoSpaceDE w:val="0"/>
        <w:autoSpaceDN w:val="0"/>
        <w:adjustRightInd w:val="0"/>
        <w:jc w:val="both"/>
        <w:rPr>
          <w:b/>
          <w:bCs/>
        </w:rPr>
      </w:pPr>
    </w:p>
    <w:p w:rsidR="00C133B9" w:rsidRDefault="00C133B9" w:rsidP="006120B9">
      <w:pPr>
        <w:autoSpaceDE w:val="0"/>
        <w:autoSpaceDN w:val="0"/>
        <w:adjustRightInd w:val="0"/>
        <w:rPr>
          <w:b/>
          <w:bCs/>
        </w:rPr>
      </w:pPr>
    </w:p>
    <w:p w:rsidR="00C133B9" w:rsidRDefault="00CC53DB" w:rsidP="007732BD">
      <w:pPr>
        <w:autoSpaceDE w:val="0"/>
        <w:autoSpaceDN w:val="0"/>
        <w:adjustRightInd w:val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399415</wp:posOffset>
            </wp:positionV>
            <wp:extent cx="2134235" cy="2368550"/>
            <wp:effectExtent l="0" t="0" r="0" b="0"/>
            <wp:wrapSquare wrapText="right"/>
            <wp:docPr id="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926">
        <w:rPr>
          <w:noProof/>
        </w:rPr>
        <w:drawing>
          <wp:inline distT="0" distB="0" distL="0" distR="0">
            <wp:extent cx="2453640" cy="265938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22" w:rsidRDefault="00DF1322" w:rsidP="00C133B9">
      <w:pPr>
        <w:autoSpaceDE w:val="0"/>
        <w:autoSpaceDN w:val="0"/>
        <w:adjustRightInd w:val="0"/>
        <w:jc w:val="both"/>
        <w:rPr>
          <w:bCs/>
        </w:rPr>
      </w:pPr>
    </w:p>
    <w:p w:rsidR="00C133B9" w:rsidRPr="007732BD" w:rsidRDefault="007732BD" w:rsidP="00C133B9">
      <w:pPr>
        <w:autoSpaceDE w:val="0"/>
        <w:autoSpaceDN w:val="0"/>
        <w:adjustRightInd w:val="0"/>
        <w:jc w:val="both"/>
        <w:rPr>
          <w:bCs/>
        </w:rPr>
      </w:pPr>
      <w:r w:rsidRPr="007732BD">
        <w:rPr>
          <w:bCs/>
        </w:rPr>
        <w:t>Z rozdzielaczem bistabilnym –</w:t>
      </w:r>
      <w:r>
        <w:rPr>
          <w:bCs/>
        </w:rPr>
        <w:t xml:space="preserve"> </w:t>
      </w:r>
      <w:r w:rsidRPr="007732BD">
        <w:rPr>
          <w:bCs/>
        </w:rPr>
        <w:t>z pamięcią</w:t>
      </w:r>
    </w:p>
    <w:p w:rsidR="007732BD" w:rsidRPr="007732BD" w:rsidRDefault="007732BD" w:rsidP="006E6BCE">
      <w:pPr>
        <w:autoSpaceDE w:val="0"/>
        <w:autoSpaceDN w:val="0"/>
        <w:adjustRightInd w:val="0"/>
        <w:jc w:val="both"/>
      </w:pPr>
    </w:p>
    <w:p w:rsidR="007732BD" w:rsidRDefault="007732BD" w:rsidP="006E6BCE">
      <w:pPr>
        <w:autoSpaceDE w:val="0"/>
        <w:autoSpaceDN w:val="0"/>
        <w:adjustRightInd w:val="0"/>
        <w:jc w:val="both"/>
      </w:pPr>
    </w:p>
    <w:p w:rsidR="00A878DD" w:rsidRPr="00E15A70" w:rsidRDefault="00A878DD" w:rsidP="006E6BCE">
      <w:pPr>
        <w:autoSpaceDE w:val="0"/>
        <w:autoSpaceDN w:val="0"/>
        <w:adjustRightInd w:val="0"/>
        <w:jc w:val="both"/>
      </w:pPr>
      <w:r w:rsidRPr="00E15A70">
        <w:t>– Zapewni</w:t>
      </w:r>
      <w:r w:rsidR="00340203" w:rsidRPr="00E15A70">
        <w:t>ć</w:t>
      </w:r>
      <w:r w:rsidRPr="00E15A70">
        <w:t xml:space="preserve"> mo</w:t>
      </w:r>
      <w:r w:rsidR="00340203" w:rsidRPr="00E15A70">
        <w:t>ż</w:t>
      </w:r>
      <w:r w:rsidRPr="00E15A70">
        <w:t>liwo</w:t>
      </w:r>
      <w:r w:rsidR="00340203" w:rsidRPr="00E15A70">
        <w:t>ść</w:t>
      </w:r>
      <w:r w:rsidRPr="00E15A70">
        <w:t xml:space="preserve"> nastawiania pr</w:t>
      </w:r>
      <w:r w:rsidR="00340203" w:rsidRPr="00E15A70">
        <w:t>ę</w:t>
      </w:r>
      <w:r w:rsidRPr="00E15A70">
        <w:t>dko</w:t>
      </w:r>
      <w:r w:rsidR="00340203" w:rsidRPr="00E15A70">
        <w:t>ś</w:t>
      </w:r>
      <w:r w:rsidRPr="00E15A70">
        <w:t>ci</w:t>
      </w:r>
      <w:r w:rsidR="00340203" w:rsidRPr="00E15A70">
        <w:t>ą</w:t>
      </w:r>
      <w:r w:rsidRPr="00E15A70">
        <w:t xml:space="preserve"> wysuwu siłownika</w:t>
      </w:r>
      <w:r w:rsidR="00003188">
        <w:t xml:space="preserve"> dwustronnego </w:t>
      </w:r>
      <w:r w:rsidRPr="00E15A70">
        <w:t xml:space="preserve"> </w:t>
      </w:r>
    </w:p>
    <w:p w:rsidR="00FF0064" w:rsidRDefault="00A878DD" w:rsidP="00C133B9">
      <w:pPr>
        <w:autoSpaceDE w:val="0"/>
        <w:autoSpaceDN w:val="0"/>
        <w:adjustRightInd w:val="0"/>
        <w:jc w:val="both"/>
      </w:pPr>
      <w:r w:rsidRPr="00E15A70">
        <w:t>działania wykorzystuj</w:t>
      </w:r>
      <w:r w:rsidR="00340203" w:rsidRPr="00E15A70">
        <w:t>ą</w:t>
      </w:r>
      <w:r w:rsidRPr="00E15A70">
        <w:t>c zawór dławi</w:t>
      </w:r>
      <w:r w:rsidR="00340203" w:rsidRPr="00E15A70">
        <w:t>ą</w:t>
      </w:r>
      <w:r w:rsidRPr="00E15A70">
        <w:t xml:space="preserve">co-zwrotny. </w:t>
      </w:r>
    </w:p>
    <w:p w:rsidR="00FF0064" w:rsidRDefault="00FF0064" w:rsidP="006E6BCE">
      <w:pPr>
        <w:autoSpaceDE w:val="0"/>
        <w:autoSpaceDN w:val="0"/>
        <w:adjustRightInd w:val="0"/>
        <w:jc w:val="both"/>
      </w:pPr>
    </w:p>
    <w:p w:rsidR="00FF0064" w:rsidRDefault="00FF0064" w:rsidP="006E6BCE">
      <w:pPr>
        <w:autoSpaceDE w:val="0"/>
        <w:autoSpaceDN w:val="0"/>
        <w:adjustRightInd w:val="0"/>
        <w:jc w:val="both"/>
      </w:pPr>
    </w:p>
    <w:p w:rsidR="00FF0064" w:rsidRDefault="007F4B3A" w:rsidP="006E6BCE">
      <w:pPr>
        <w:autoSpaceDE w:val="0"/>
        <w:autoSpaceDN w:val="0"/>
        <w:adjustRightInd w:val="0"/>
        <w:jc w:val="both"/>
      </w:pPr>
      <w:r>
        <w:t xml:space="preserve">Uwaga wszystkie układy  należy zamodelować  symulacyjnie z wykorzystaniem FluidSim </w:t>
      </w:r>
      <w:r w:rsidR="00995A75">
        <w:t>Zamieścić schematy i diagramy z programu</w:t>
      </w:r>
      <w:r w:rsidR="006120B9">
        <w:t xml:space="preserve">  omówić działanie w części teoretycznej</w:t>
      </w:r>
    </w:p>
    <w:p w:rsidR="006E6BCE" w:rsidRDefault="006E6BCE" w:rsidP="006E6BCE">
      <w:pPr>
        <w:autoSpaceDE w:val="0"/>
        <w:autoSpaceDN w:val="0"/>
        <w:adjustRightInd w:val="0"/>
        <w:jc w:val="both"/>
      </w:pPr>
    </w:p>
    <w:p w:rsidR="006E6BCE" w:rsidRPr="006E6BCE" w:rsidRDefault="00D23251" w:rsidP="006E6BCE">
      <w:pPr>
        <w:jc w:val="both"/>
      </w:pPr>
      <w:r>
        <w:t xml:space="preserve">Zamodelować </w:t>
      </w:r>
      <w:r w:rsidR="00015AB0">
        <w:t xml:space="preserve">wybrane </w:t>
      </w:r>
      <w:r>
        <w:t>u</w:t>
      </w:r>
      <w:r w:rsidR="00A27C0D">
        <w:t>kłady w warunkach rzeczywistych zaobserwować działanie w stosunku do wirtualnego obrazu.</w:t>
      </w:r>
    </w:p>
    <w:p w:rsidR="006E6BCE" w:rsidRDefault="006E6BCE" w:rsidP="006E6BCE">
      <w:pPr>
        <w:jc w:val="both"/>
      </w:pPr>
    </w:p>
    <w:p w:rsidR="006E6BCE" w:rsidRDefault="006E6BCE" w:rsidP="006E6BCE">
      <w:pPr>
        <w:jc w:val="both"/>
      </w:pPr>
    </w:p>
    <w:sectPr w:rsidR="006E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E0"/>
    <w:rsid w:val="00003188"/>
    <w:rsid w:val="00015AB0"/>
    <w:rsid w:val="00024E8C"/>
    <w:rsid w:val="0002678E"/>
    <w:rsid w:val="000429FD"/>
    <w:rsid w:val="00050168"/>
    <w:rsid w:val="00073668"/>
    <w:rsid w:val="000C4579"/>
    <w:rsid w:val="0012352C"/>
    <w:rsid w:val="001410A3"/>
    <w:rsid w:val="0018354A"/>
    <w:rsid w:val="001B75E0"/>
    <w:rsid w:val="001E0ADD"/>
    <w:rsid w:val="001E0DF6"/>
    <w:rsid w:val="001F58C6"/>
    <w:rsid w:val="002306D7"/>
    <w:rsid w:val="00267583"/>
    <w:rsid w:val="002A7D9A"/>
    <w:rsid w:val="002E4687"/>
    <w:rsid w:val="0030680E"/>
    <w:rsid w:val="00340203"/>
    <w:rsid w:val="00362674"/>
    <w:rsid w:val="003D284D"/>
    <w:rsid w:val="003E5874"/>
    <w:rsid w:val="00421C97"/>
    <w:rsid w:val="00461A70"/>
    <w:rsid w:val="004846FF"/>
    <w:rsid w:val="004861A2"/>
    <w:rsid w:val="004B4C96"/>
    <w:rsid w:val="004C6E51"/>
    <w:rsid w:val="004F039D"/>
    <w:rsid w:val="005209E6"/>
    <w:rsid w:val="00585B3E"/>
    <w:rsid w:val="005F3B6A"/>
    <w:rsid w:val="0060507E"/>
    <w:rsid w:val="00606F75"/>
    <w:rsid w:val="006103A3"/>
    <w:rsid w:val="006120B9"/>
    <w:rsid w:val="006A028C"/>
    <w:rsid w:val="006B7AA2"/>
    <w:rsid w:val="006D2CDB"/>
    <w:rsid w:val="006E6BCE"/>
    <w:rsid w:val="007172F7"/>
    <w:rsid w:val="007732BD"/>
    <w:rsid w:val="00785A9E"/>
    <w:rsid w:val="007F4B3A"/>
    <w:rsid w:val="0088660B"/>
    <w:rsid w:val="008B12F2"/>
    <w:rsid w:val="00995A75"/>
    <w:rsid w:val="009A5E93"/>
    <w:rsid w:val="009F17EE"/>
    <w:rsid w:val="00A27C0D"/>
    <w:rsid w:val="00A51173"/>
    <w:rsid w:val="00A60095"/>
    <w:rsid w:val="00A878DD"/>
    <w:rsid w:val="00A91B4C"/>
    <w:rsid w:val="00AC2703"/>
    <w:rsid w:val="00AC430C"/>
    <w:rsid w:val="00AD39FD"/>
    <w:rsid w:val="00B853CA"/>
    <w:rsid w:val="00BE5D70"/>
    <w:rsid w:val="00C133B9"/>
    <w:rsid w:val="00C26B14"/>
    <w:rsid w:val="00CC53DB"/>
    <w:rsid w:val="00CD165B"/>
    <w:rsid w:val="00CD297D"/>
    <w:rsid w:val="00D23251"/>
    <w:rsid w:val="00D74179"/>
    <w:rsid w:val="00D93711"/>
    <w:rsid w:val="00DA2143"/>
    <w:rsid w:val="00DF1322"/>
    <w:rsid w:val="00DF63B9"/>
    <w:rsid w:val="00E15A70"/>
    <w:rsid w:val="00E32694"/>
    <w:rsid w:val="00EE5CFA"/>
    <w:rsid w:val="00F4708A"/>
    <w:rsid w:val="00F5044B"/>
    <w:rsid w:val="00F827A0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BBB85-93A5-418E-8B8F-014E67D2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6D2C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2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1</vt:lpstr>
    </vt:vector>
  </TitlesOfParts>
  <Company>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1</dc:title>
  <dc:subject/>
  <dc:creator>Szczerba</dc:creator>
  <cp:keywords/>
  <cp:lastModifiedBy>M.Ż.</cp:lastModifiedBy>
  <cp:revision>2</cp:revision>
  <cp:lastPrinted>2022-03-12T19:32:00Z</cp:lastPrinted>
  <dcterms:created xsi:type="dcterms:W3CDTF">2026-03-09T10:56:00Z</dcterms:created>
  <dcterms:modified xsi:type="dcterms:W3CDTF">2026-03-09T10:56:00Z</dcterms:modified>
</cp:coreProperties>
</file>